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A0" w:rsidRDefault="006C7EA0" w:rsidP="00677484">
      <w:pPr>
        <w:spacing w:line="360" w:lineRule="auto"/>
        <w:jc w:val="center"/>
        <w:rPr>
          <w:b/>
          <w:sz w:val="36"/>
          <w:szCs w:val="28"/>
        </w:rPr>
      </w:pPr>
    </w:p>
    <w:p w:rsidR="00677484" w:rsidRDefault="00677484" w:rsidP="00677484">
      <w:pPr>
        <w:spacing w:line="360" w:lineRule="auto"/>
        <w:jc w:val="center"/>
        <w:rPr>
          <w:b/>
          <w:sz w:val="36"/>
          <w:szCs w:val="28"/>
        </w:rPr>
      </w:pPr>
      <w:r w:rsidRPr="00677484">
        <w:rPr>
          <w:rFonts w:hint="eastAsia"/>
          <w:b/>
          <w:sz w:val="36"/>
          <w:szCs w:val="28"/>
        </w:rPr>
        <w:t>中</w:t>
      </w:r>
      <w:r w:rsidR="00B14EA3">
        <w:rPr>
          <w:rFonts w:hint="eastAsia"/>
          <w:b/>
          <w:sz w:val="36"/>
          <w:szCs w:val="28"/>
        </w:rPr>
        <w:t>国</w:t>
      </w:r>
      <w:r w:rsidRPr="00677484">
        <w:rPr>
          <w:rFonts w:hint="eastAsia"/>
          <w:b/>
          <w:sz w:val="36"/>
          <w:szCs w:val="28"/>
        </w:rPr>
        <w:t>科</w:t>
      </w:r>
      <w:r w:rsidR="00B14EA3">
        <w:rPr>
          <w:rFonts w:hint="eastAsia"/>
          <w:b/>
          <w:sz w:val="36"/>
          <w:szCs w:val="28"/>
        </w:rPr>
        <w:t>学</w:t>
      </w:r>
      <w:r w:rsidRPr="00677484">
        <w:rPr>
          <w:rFonts w:hint="eastAsia"/>
          <w:b/>
          <w:sz w:val="36"/>
          <w:szCs w:val="28"/>
        </w:rPr>
        <w:t>院半导体</w:t>
      </w:r>
      <w:r w:rsidR="00B14EA3">
        <w:rPr>
          <w:rFonts w:hint="eastAsia"/>
          <w:b/>
          <w:sz w:val="36"/>
          <w:szCs w:val="28"/>
        </w:rPr>
        <w:t>研究</w:t>
      </w:r>
      <w:r w:rsidRPr="00677484">
        <w:rPr>
          <w:rFonts w:hint="eastAsia"/>
          <w:b/>
          <w:sz w:val="36"/>
          <w:szCs w:val="28"/>
        </w:rPr>
        <w:t>所最终产品检验员任命书</w:t>
      </w:r>
    </w:p>
    <w:p w:rsidR="006C7EA0" w:rsidRPr="00677484" w:rsidRDefault="006C7EA0" w:rsidP="00677484">
      <w:pPr>
        <w:spacing w:line="360" w:lineRule="auto"/>
        <w:jc w:val="center"/>
        <w:rPr>
          <w:b/>
          <w:sz w:val="36"/>
          <w:szCs w:val="28"/>
        </w:rPr>
      </w:pPr>
    </w:p>
    <w:p w:rsidR="00677484" w:rsidRDefault="00552207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为了</w:t>
      </w:r>
      <w:r w:rsidR="00B2543A">
        <w:rPr>
          <w:rFonts w:hint="eastAsia"/>
          <w:szCs w:val="28"/>
        </w:rPr>
        <w:t>加强</w:t>
      </w:r>
      <w:r>
        <w:rPr>
          <w:rFonts w:hint="eastAsia"/>
          <w:szCs w:val="28"/>
        </w:rPr>
        <w:t>对</w:t>
      </w:r>
      <w:r w:rsidR="00B14EA3">
        <w:rPr>
          <w:rFonts w:hint="eastAsia"/>
          <w:szCs w:val="28"/>
        </w:rPr>
        <w:t>我所</w:t>
      </w:r>
      <w:r w:rsidR="00677484">
        <w:rPr>
          <w:rFonts w:hint="eastAsia"/>
          <w:szCs w:val="28"/>
        </w:rPr>
        <w:t>产品</w:t>
      </w:r>
      <w:r>
        <w:rPr>
          <w:rFonts w:hint="eastAsia"/>
          <w:szCs w:val="28"/>
        </w:rPr>
        <w:t>的</w:t>
      </w:r>
      <w:r w:rsidR="00B2543A">
        <w:rPr>
          <w:rFonts w:hint="eastAsia"/>
          <w:szCs w:val="28"/>
        </w:rPr>
        <w:t>检验和质量控制</w:t>
      </w:r>
      <w:r w:rsidR="00677484">
        <w:rPr>
          <w:rFonts w:hint="eastAsia"/>
          <w:szCs w:val="28"/>
        </w:rPr>
        <w:t>，满足质量管理</w:t>
      </w:r>
      <w:r w:rsidR="00B2543A">
        <w:rPr>
          <w:rFonts w:hint="eastAsia"/>
          <w:szCs w:val="28"/>
        </w:rPr>
        <w:t>和用户</w:t>
      </w:r>
      <w:r w:rsidR="00677484">
        <w:rPr>
          <w:rFonts w:hint="eastAsia"/>
          <w:szCs w:val="28"/>
        </w:rPr>
        <w:t>的要求，</w:t>
      </w:r>
      <w:r w:rsidR="00B2543A">
        <w:rPr>
          <w:rFonts w:hint="eastAsia"/>
          <w:szCs w:val="28"/>
        </w:rPr>
        <w:t>负责</w:t>
      </w:r>
      <w:r w:rsidR="008965FC">
        <w:rPr>
          <w:rFonts w:hint="eastAsia"/>
          <w:szCs w:val="28"/>
        </w:rPr>
        <w:t>出所产品的最终检验。</w:t>
      </w:r>
      <w:r w:rsidR="00677484">
        <w:rPr>
          <w:rFonts w:hint="eastAsia"/>
          <w:szCs w:val="28"/>
        </w:rPr>
        <w:t>兹任命下列人员为</w:t>
      </w:r>
      <w:r w:rsidR="00B2543A">
        <w:rPr>
          <w:rFonts w:hint="eastAsia"/>
          <w:szCs w:val="28"/>
        </w:rPr>
        <w:t>检验组</w:t>
      </w:r>
      <w:r w:rsidR="00677484">
        <w:rPr>
          <w:rFonts w:hint="eastAsia"/>
          <w:szCs w:val="28"/>
        </w:rPr>
        <w:t>最终产品检验员：</w:t>
      </w:r>
    </w:p>
    <w:p w:rsidR="00677484" w:rsidRDefault="00677484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胡</w:t>
      </w:r>
      <w:r w:rsidR="00982EAF"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涛</w:t>
      </w:r>
      <w:r w:rsidR="00721C8E"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赵亚利</w:t>
      </w:r>
      <w:r w:rsidR="00721C8E"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王彦虎</w:t>
      </w:r>
    </w:p>
    <w:p w:rsidR="00721C8E" w:rsidRDefault="0013146D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各检验员负责产品范围如下：</w:t>
      </w:r>
    </w:p>
    <w:p w:rsidR="0013146D" w:rsidRDefault="0013146D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胡</w:t>
      </w:r>
      <w:r w:rsidR="008E4F0C"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涛：</w:t>
      </w:r>
      <w:r w:rsidR="00B14EA3">
        <w:rPr>
          <w:rFonts w:hint="eastAsia"/>
          <w:szCs w:val="28"/>
        </w:rPr>
        <w:t xml:space="preserve"> </w:t>
      </w:r>
      <w:r w:rsidR="002F380C">
        <w:rPr>
          <w:rFonts w:hint="eastAsia"/>
          <w:szCs w:val="28"/>
        </w:rPr>
        <w:t>MHL-322M</w:t>
      </w:r>
      <w:r w:rsidR="002F380C">
        <w:rPr>
          <w:rFonts w:hint="eastAsia"/>
          <w:szCs w:val="28"/>
        </w:rPr>
        <w:t>、</w:t>
      </w:r>
      <w:r w:rsidR="002F380C">
        <w:rPr>
          <w:rFonts w:hint="eastAsia"/>
          <w:szCs w:val="28"/>
        </w:rPr>
        <w:t>MHL-522M</w:t>
      </w:r>
      <w:r w:rsidR="002F380C">
        <w:rPr>
          <w:rFonts w:hint="eastAsia"/>
          <w:szCs w:val="28"/>
        </w:rPr>
        <w:t>、</w:t>
      </w:r>
      <w:r w:rsidR="002F380C">
        <w:rPr>
          <w:rFonts w:hint="eastAsia"/>
          <w:szCs w:val="28"/>
        </w:rPr>
        <w:t>MHL-621L</w:t>
      </w:r>
      <w:r w:rsidR="00465A5E">
        <w:rPr>
          <w:rFonts w:hint="eastAsia"/>
          <w:szCs w:val="28"/>
        </w:rPr>
        <w:t>型半导体脉冲激光器</w:t>
      </w:r>
    </w:p>
    <w:p w:rsidR="0013146D" w:rsidRDefault="0013146D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赵亚利</w:t>
      </w:r>
      <w:r w:rsidR="008E4F0C">
        <w:rPr>
          <w:rFonts w:hint="eastAsia"/>
          <w:szCs w:val="28"/>
        </w:rPr>
        <w:t>：</w:t>
      </w:r>
      <w:r w:rsidR="00CA718C">
        <w:rPr>
          <w:rFonts w:hint="eastAsia"/>
          <w:szCs w:val="28"/>
        </w:rPr>
        <w:t>超辐射发光二极管及模块、半导体激光器及模块、发光二极管</w:t>
      </w:r>
    </w:p>
    <w:p w:rsidR="0013146D" w:rsidRDefault="0013146D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王彦虎：</w:t>
      </w:r>
      <w:r w:rsidR="008E4F0C">
        <w:rPr>
          <w:rFonts w:hint="eastAsia"/>
          <w:szCs w:val="28"/>
        </w:rPr>
        <w:t>集成电路</w:t>
      </w:r>
      <w:r w:rsidR="0055296A">
        <w:rPr>
          <w:rFonts w:hint="eastAsia"/>
          <w:szCs w:val="28"/>
        </w:rPr>
        <w:t>产品</w:t>
      </w:r>
    </w:p>
    <w:p w:rsidR="00C65ABA" w:rsidRPr="00C65ABA" w:rsidRDefault="009D3033" w:rsidP="00971BB5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最终产品检验员受</w:t>
      </w:r>
      <w:r w:rsidR="00192D0B">
        <w:rPr>
          <w:rFonts w:hint="eastAsia"/>
          <w:szCs w:val="28"/>
        </w:rPr>
        <w:t>质量控制办公室</w:t>
      </w:r>
      <w:bookmarkStart w:id="0" w:name="_GoBack"/>
      <w:bookmarkEnd w:id="0"/>
      <w:r>
        <w:rPr>
          <w:rFonts w:hint="eastAsia"/>
          <w:szCs w:val="28"/>
        </w:rPr>
        <w:t>管理，按照</w:t>
      </w:r>
      <w:r w:rsidR="00B14EA3">
        <w:rPr>
          <w:rFonts w:hint="eastAsia"/>
          <w:szCs w:val="28"/>
        </w:rPr>
        <w:t>《</w:t>
      </w:r>
      <w:r w:rsidR="00B14EA3" w:rsidRPr="00B14EA3">
        <w:rPr>
          <w:rFonts w:hint="eastAsia"/>
          <w:szCs w:val="28"/>
        </w:rPr>
        <w:t>中国科学院半导体所最终产品检验员管理办法（试行）</w:t>
      </w:r>
      <w:r w:rsidR="00B14EA3">
        <w:rPr>
          <w:rFonts w:hint="eastAsia"/>
          <w:szCs w:val="28"/>
        </w:rPr>
        <w:t>》，</w:t>
      </w:r>
      <w:r>
        <w:rPr>
          <w:rFonts w:hint="eastAsia"/>
          <w:szCs w:val="28"/>
        </w:rPr>
        <w:t>持证</w:t>
      </w:r>
      <w:r w:rsidR="004525D2">
        <w:rPr>
          <w:rFonts w:hint="eastAsia"/>
          <w:szCs w:val="28"/>
        </w:rPr>
        <w:t>在授权的范围内独立开展最终产品检验工作。</w:t>
      </w:r>
    </w:p>
    <w:p w:rsidR="00F03603" w:rsidRPr="00AA69BE" w:rsidRDefault="00F03603" w:rsidP="00861B80">
      <w:pPr>
        <w:ind w:firstLineChars="200" w:firstLine="560"/>
        <w:rPr>
          <w:szCs w:val="28"/>
        </w:rPr>
      </w:pPr>
    </w:p>
    <w:p w:rsidR="00F03603" w:rsidRDefault="00F03603" w:rsidP="00861B80">
      <w:pPr>
        <w:ind w:firstLineChars="200" w:firstLine="560"/>
        <w:rPr>
          <w:szCs w:val="28"/>
        </w:rPr>
      </w:pPr>
    </w:p>
    <w:p w:rsidR="00F03603" w:rsidRDefault="00F03603" w:rsidP="00861B80">
      <w:pPr>
        <w:ind w:firstLineChars="200" w:firstLine="560"/>
        <w:rPr>
          <w:szCs w:val="28"/>
        </w:rPr>
      </w:pPr>
    </w:p>
    <w:p w:rsidR="00F03603" w:rsidRPr="00F03603" w:rsidRDefault="00F03603" w:rsidP="00861B80">
      <w:pPr>
        <w:ind w:firstLineChars="200" w:firstLine="560"/>
        <w:rPr>
          <w:szCs w:val="28"/>
        </w:rPr>
      </w:pPr>
      <w:r>
        <w:rPr>
          <w:rFonts w:hint="eastAsia"/>
          <w:szCs w:val="28"/>
        </w:rPr>
        <w:t xml:space="preserve">                                   </w:t>
      </w:r>
    </w:p>
    <w:sectPr w:rsidR="00F03603" w:rsidRPr="00F03603" w:rsidSect="00C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A4" w:rsidRDefault="00B824A4" w:rsidP="00B2543A">
      <w:r>
        <w:separator/>
      </w:r>
    </w:p>
  </w:endnote>
  <w:endnote w:type="continuationSeparator" w:id="0">
    <w:p w:rsidR="00B824A4" w:rsidRDefault="00B824A4" w:rsidP="00B2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A4" w:rsidRDefault="00B824A4" w:rsidP="00B2543A">
      <w:r>
        <w:separator/>
      </w:r>
    </w:p>
  </w:footnote>
  <w:footnote w:type="continuationSeparator" w:id="0">
    <w:p w:rsidR="00B824A4" w:rsidRDefault="00B824A4" w:rsidP="00B2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BB5"/>
    <w:rsid w:val="000A3FDE"/>
    <w:rsid w:val="0013146D"/>
    <w:rsid w:val="00192D0B"/>
    <w:rsid w:val="002F380C"/>
    <w:rsid w:val="004246B4"/>
    <w:rsid w:val="004525D2"/>
    <w:rsid w:val="00465A5E"/>
    <w:rsid w:val="00501389"/>
    <w:rsid w:val="00532C1C"/>
    <w:rsid w:val="00552207"/>
    <w:rsid w:val="0055296A"/>
    <w:rsid w:val="00575BAB"/>
    <w:rsid w:val="005B348A"/>
    <w:rsid w:val="00677484"/>
    <w:rsid w:val="006C1264"/>
    <w:rsid w:val="006C7EA0"/>
    <w:rsid w:val="0070169E"/>
    <w:rsid w:val="00721C8E"/>
    <w:rsid w:val="0076723E"/>
    <w:rsid w:val="007809EB"/>
    <w:rsid w:val="007D2B47"/>
    <w:rsid w:val="007E75D3"/>
    <w:rsid w:val="007F1D53"/>
    <w:rsid w:val="00861B80"/>
    <w:rsid w:val="008965FC"/>
    <w:rsid w:val="008D6746"/>
    <w:rsid w:val="008E4F0C"/>
    <w:rsid w:val="00971BB5"/>
    <w:rsid w:val="00982EAF"/>
    <w:rsid w:val="00985A00"/>
    <w:rsid w:val="009D3033"/>
    <w:rsid w:val="00A13DD3"/>
    <w:rsid w:val="00A27E79"/>
    <w:rsid w:val="00A4443B"/>
    <w:rsid w:val="00AA1D8D"/>
    <w:rsid w:val="00AA69BE"/>
    <w:rsid w:val="00B14EA3"/>
    <w:rsid w:val="00B2543A"/>
    <w:rsid w:val="00B52CDA"/>
    <w:rsid w:val="00B824A4"/>
    <w:rsid w:val="00BB6841"/>
    <w:rsid w:val="00C039D8"/>
    <w:rsid w:val="00C4593C"/>
    <w:rsid w:val="00C65ABA"/>
    <w:rsid w:val="00C804A5"/>
    <w:rsid w:val="00CA718C"/>
    <w:rsid w:val="00CC19D1"/>
    <w:rsid w:val="00D01717"/>
    <w:rsid w:val="00D11E93"/>
    <w:rsid w:val="00DD13DA"/>
    <w:rsid w:val="00DE7499"/>
    <w:rsid w:val="00E0666F"/>
    <w:rsid w:val="00E748E1"/>
    <w:rsid w:val="00F03603"/>
    <w:rsid w:val="00F22386"/>
    <w:rsid w:val="00FB6734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B5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4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4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unknown</cp:lastModifiedBy>
  <cp:revision>10</cp:revision>
  <dcterms:created xsi:type="dcterms:W3CDTF">2018-04-26T07:54:00Z</dcterms:created>
  <dcterms:modified xsi:type="dcterms:W3CDTF">2018-05-03T08:45:00Z</dcterms:modified>
</cp:coreProperties>
</file>